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E8" w:rsidRDefault="00811AE8"/>
    <w:p w:rsidR="00811AE8" w:rsidRDefault="00811AE8"/>
    <w:p w:rsidR="00811AE8" w:rsidRDefault="00467B5A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器械临床试验立项</w:t>
      </w:r>
      <w:r>
        <w:rPr>
          <w:rFonts w:hint="eastAsia"/>
          <w:b/>
          <w:bCs/>
          <w:sz w:val="44"/>
          <w:szCs w:val="44"/>
        </w:rPr>
        <w:t>清单</w:t>
      </w:r>
    </w:p>
    <w:p w:rsidR="00811AE8" w:rsidRDefault="00811AE8">
      <w:pPr>
        <w:jc w:val="center"/>
        <w:rPr>
          <w:b/>
          <w:bCs/>
          <w:sz w:val="30"/>
          <w:szCs w:val="30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8058"/>
      </w:tblGrid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递交文件清单（注明文件名称、版本号和版本日期）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医疗器械注册证或第三类医疗器械临床试验批件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申办方资质证明文件（申办方签章）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szCs w:val="24"/>
              </w:rPr>
              <w:t>和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或</w:t>
            </w:r>
            <w:r>
              <w:rPr>
                <w:rFonts w:hint="eastAsia"/>
                <w:bCs/>
                <w:sz w:val="24"/>
                <w:szCs w:val="24"/>
              </w:rPr>
              <w:t>CRO</w:t>
            </w:r>
            <w:r>
              <w:rPr>
                <w:rFonts w:hint="eastAsia"/>
                <w:bCs/>
                <w:sz w:val="24"/>
                <w:szCs w:val="24"/>
              </w:rPr>
              <w:t>资质证明文件（</w:t>
            </w:r>
            <w:r>
              <w:rPr>
                <w:rFonts w:hint="eastAsia"/>
                <w:bCs/>
                <w:sz w:val="24"/>
                <w:szCs w:val="24"/>
              </w:rPr>
              <w:t>CRO</w:t>
            </w:r>
            <w:r>
              <w:rPr>
                <w:rFonts w:hint="eastAsia"/>
                <w:bCs/>
                <w:sz w:val="24"/>
                <w:szCs w:val="24"/>
              </w:rPr>
              <w:t>签章）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申办方对</w:t>
            </w:r>
            <w:r>
              <w:rPr>
                <w:rFonts w:hint="eastAsia"/>
                <w:bCs/>
                <w:sz w:val="24"/>
                <w:szCs w:val="24"/>
              </w:rPr>
              <w:t>CRO/CRA</w:t>
            </w:r>
            <w:r>
              <w:rPr>
                <w:rFonts w:hint="eastAsia"/>
                <w:bCs/>
                <w:sz w:val="24"/>
                <w:szCs w:val="24"/>
              </w:rPr>
              <w:t>的委托书（申办方签章）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保险凭证（如有）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试验用器械检验报告和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或说明书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试验用医疗器械研制符合适用的医疗器械生产质量管理规范</w:t>
            </w:r>
            <w:r>
              <w:rPr>
                <w:rFonts w:ascii="宋体" w:hAnsi="宋体" w:cs="宋体" w:hint="eastAsia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sz w:val="24"/>
                <w:szCs w:val="24"/>
              </w:rPr>
              <w:t>声明</w:t>
            </w:r>
            <w:r>
              <w:rPr>
                <w:rFonts w:hint="eastAsia"/>
                <w:bCs/>
                <w:sz w:val="24"/>
                <w:szCs w:val="24"/>
              </w:rPr>
              <w:t>（申办方签章）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主要研究者履历（最新，签名并注明日期）及</w:t>
            </w:r>
            <w:r>
              <w:rPr>
                <w:rFonts w:hint="eastAsia"/>
                <w:bCs/>
                <w:sz w:val="24"/>
                <w:szCs w:val="24"/>
              </w:rPr>
              <w:t>GCP</w:t>
            </w:r>
            <w:r>
              <w:rPr>
                <w:rFonts w:hint="eastAsia"/>
                <w:bCs/>
                <w:sz w:val="24"/>
                <w:szCs w:val="24"/>
              </w:rPr>
              <w:t>培训证书复印件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CRO对CRA的委托书、CRA的身份证复印件、CRA的GCP培训证书（需有CRO签章）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研究者手册（注明版本号和日期）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临床研究方案（注明版本号和日期，主要研究者签名）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12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知情同意书（注明版本号和日期）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13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病例报告表（注明版本号和日期）、简易病历、受试者卡片、问卷等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受试者招募材料（包括文字、视频材料等）（注明版本号和日期）</w:t>
            </w:r>
          </w:p>
        </w:tc>
      </w:tr>
      <w:tr w:rsidR="00811AE8">
        <w:trPr>
          <w:trHeight w:val="567"/>
        </w:trPr>
        <w:tc>
          <w:tcPr>
            <w:tcW w:w="807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15</w:t>
            </w:r>
          </w:p>
        </w:tc>
        <w:tc>
          <w:tcPr>
            <w:tcW w:w="8058" w:type="dxa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其他相关文件</w:t>
            </w:r>
          </w:p>
        </w:tc>
      </w:tr>
      <w:tr w:rsidR="00811AE8">
        <w:trPr>
          <w:trHeight w:val="567"/>
        </w:trPr>
        <w:tc>
          <w:tcPr>
            <w:tcW w:w="8865" w:type="dxa"/>
            <w:gridSpan w:val="2"/>
            <w:vAlign w:val="center"/>
          </w:tcPr>
          <w:p w:rsidR="00811AE8" w:rsidRDefault="00467B5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ascii="宋体" w:hAnsi="宋体" w:cs="宋体" w:hint="eastAsia"/>
                <w:sz w:val="24"/>
                <w:szCs w:val="24"/>
              </w:rPr>
              <w:t>：临床试验立项资料需加盖申办者/CRO公章</w:t>
            </w:r>
          </w:p>
        </w:tc>
      </w:tr>
    </w:tbl>
    <w:p w:rsidR="00811AE8" w:rsidRDefault="00811AE8"/>
    <w:p w:rsidR="00811AE8" w:rsidRDefault="00811AE8">
      <w:pPr>
        <w:pStyle w:val="a6"/>
        <w:ind w:left="360" w:firstLineChars="0" w:firstLine="0"/>
        <w:rPr>
          <w:sz w:val="24"/>
          <w:szCs w:val="24"/>
        </w:rPr>
      </w:pPr>
    </w:p>
    <w:sectPr w:rsidR="00811AE8" w:rsidSect="00811AE8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E0" w:rsidRDefault="00AC79E0" w:rsidP="00811AE8">
      <w:r>
        <w:separator/>
      </w:r>
    </w:p>
  </w:endnote>
  <w:endnote w:type="continuationSeparator" w:id="1">
    <w:p w:rsidR="00AC79E0" w:rsidRDefault="00AC79E0" w:rsidP="0081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E0" w:rsidRDefault="00AC79E0" w:rsidP="00811AE8">
      <w:r>
        <w:separator/>
      </w:r>
    </w:p>
  </w:footnote>
  <w:footnote w:type="continuationSeparator" w:id="1">
    <w:p w:rsidR="00AC79E0" w:rsidRDefault="00AC79E0" w:rsidP="00811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E5NWVmNzI5ZmJlMWE0OGE0N2MzMDg5OTExOGIzMWQifQ=="/>
  </w:docVars>
  <w:rsids>
    <w:rsidRoot w:val="00E9693F"/>
    <w:rsid w:val="00004D63"/>
    <w:rsid w:val="000642A9"/>
    <w:rsid w:val="00065786"/>
    <w:rsid w:val="000D7225"/>
    <w:rsid w:val="0010639F"/>
    <w:rsid w:val="001207F2"/>
    <w:rsid w:val="00146531"/>
    <w:rsid w:val="00153376"/>
    <w:rsid w:val="0023139E"/>
    <w:rsid w:val="00236EFA"/>
    <w:rsid w:val="00237454"/>
    <w:rsid w:val="002458CE"/>
    <w:rsid w:val="00252DB1"/>
    <w:rsid w:val="002D0CC8"/>
    <w:rsid w:val="0031203B"/>
    <w:rsid w:val="003158D4"/>
    <w:rsid w:val="00322A1E"/>
    <w:rsid w:val="00325EAE"/>
    <w:rsid w:val="00384A88"/>
    <w:rsid w:val="003D5DEA"/>
    <w:rsid w:val="00467B5A"/>
    <w:rsid w:val="00487BB6"/>
    <w:rsid w:val="004A4894"/>
    <w:rsid w:val="005515CB"/>
    <w:rsid w:val="00577F40"/>
    <w:rsid w:val="005F204C"/>
    <w:rsid w:val="005F3188"/>
    <w:rsid w:val="006427B7"/>
    <w:rsid w:val="00663813"/>
    <w:rsid w:val="00684F23"/>
    <w:rsid w:val="0069684A"/>
    <w:rsid w:val="006C2839"/>
    <w:rsid w:val="006D558E"/>
    <w:rsid w:val="00771268"/>
    <w:rsid w:val="007D6BBE"/>
    <w:rsid w:val="007E79D4"/>
    <w:rsid w:val="00803F47"/>
    <w:rsid w:val="00811AE8"/>
    <w:rsid w:val="008143BD"/>
    <w:rsid w:val="00855283"/>
    <w:rsid w:val="00880BCB"/>
    <w:rsid w:val="008D4AB5"/>
    <w:rsid w:val="008E3749"/>
    <w:rsid w:val="00934D50"/>
    <w:rsid w:val="00954293"/>
    <w:rsid w:val="009943BB"/>
    <w:rsid w:val="009D1D5D"/>
    <w:rsid w:val="00AC79E0"/>
    <w:rsid w:val="00AE173F"/>
    <w:rsid w:val="00AF721F"/>
    <w:rsid w:val="00B164AA"/>
    <w:rsid w:val="00B437B3"/>
    <w:rsid w:val="00B91CE3"/>
    <w:rsid w:val="00C01846"/>
    <w:rsid w:val="00C06FF0"/>
    <w:rsid w:val="00C603B4"/>
    <w:rsid w:val="00C618BE"/>
    <w:rsid w:val="00C87200"/>
    <w:rsid w:val="00CC42BA"/>
    <w:rsid w:val="00D51E63"/>
    <w:rsid w:val="00D61B1F"/>
    <w:rsid w:val="00DB4E2A"/>
    <w:rsid w:val="00DC68C1"/>
    <w:rsid w:val="00E472B5"/>
    <w:rsid w:val="00E600D6"/>
    <w:rsid w:val="00E9693F"/>
    <w:rsid w:val="00F02D95"/>
    <w:rsid w:val="00F875F8"/>
    <w:rsid w:val="00FB7EAE"/>
    <w:rsid w:val="20AC5769"/>
    <w:rsid w:val="22F96A49"/>
    <w:rsid w:val="4AB55828"/>
    <w:rsid w:val="4FF9597E"/>
    <w:rsid w:val="5FB2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11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1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1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811AE8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811AE8"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811AE8"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rsid w:val="00811AE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P R C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22</cp:revision>
  <cp:lastPrinted>2024-07-19T00:20:00Z</cp:lastPrinted>
  <dcterms:created xsi:type="dcterms:W3CDTF">2023-02-06T00:51:00Z</dcterms:created>
  <dcterms:modified xsi:type="dcterms:W3CDTF">2024-08-07T06:59:00Z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5166DEB2DB044C3B8EBFAB910E76F446_12</vt:lpwstr>
  </property>
</Properties>
</file>